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Slager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BK-0062-3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Slager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"D110101 Slagerij"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slager verwerkt en bereidt vlees, informeert klanten over het volledige slagerijassortiment teneinde vlees, vleesbereidingen en vleesproducten in de handel te brengen. 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3,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hygiënisch, voedselveilig en respecteert de welzijns- en arbeidswetgeving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ARAB-wetgeving / de codex welzijn op het werk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voorwaarden van voedselveiligheid en hygiëne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milieuvoorschriften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arbeidswetgeving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hef- en tiltechnieken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Draagt werk- en beschermkledij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Wast en ontsmet de handen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techniek en het materieel af op de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staat van het materieel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het First In-First Out-principe en scheiding van productgroepen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Ruimt de werkplek en het materieel systematisch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 desinfecteert het materieel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schoonmaakmaterieel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hoeveelheid product volgens het oppervlak en de vervuiling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en behandelt volgens de regelgeving het restafval, dierlijk afval en het risicoafval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afval voor destructie op de daartoe voorziene plaatsen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welzijnswetgeving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arbeidsovereenkomst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besmettingsgevaar en micro-organismen (listeria mono*, E-coli**, salmonella***…)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autocontrolegids van de slagerij G003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GMP**** (Good Manufacturing Practices)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GHP (Goede Hygiënische Praktijken)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aanwezige infrastructuur op de werkvloer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schoonmaak- en ontsmettingsprocedures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geldende milieuvoorschriften i.v.m. de eigen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kritische controlepunten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geldende voorschriften voor preventie en veiligheid op het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ergonomisch verantwoorde werkhoudingen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hef- en tiltechnieken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in teamverband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op basis van een productieorder, technische fiche en/of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effectief en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Brieft de collega’s over de werkzaamheden, o.a. bij ploegwisseling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(digitale)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organisatiestructuur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vaktechnieken, hygiëne en voedselveiligheid op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ontwikkelingen in het vakgebied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Vertaalt maatschappelijke, technologische, wettelijke en vaktechnische evoluties naar het eigen werkveld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zelf het goede voorbeeld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informatiebronnen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recente ontwikkelingen in het vakgebied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Ontvangt karkassen of stukken vlees en controleert ze 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ingangscontrole uit op de hoeveelheid en (technische) kwaliteit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Identificeert de oorsprong van het vlees aan de hand van referenties, lotnummers en SANITELnummers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temperatuur, de pH-waarde, het gewicht en de versheid van het vlees visueel en aan de hand van meetapparatuur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of het vlees voldoet aan de hygiënische voorschriften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ingangscontrole: vermeldt en registreert afwijkingen administratief op een lijst of met de computer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het vlees op in de koeling of diepvries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temperatuur in de opslagruimte en registreert deze op een lijst of met de computer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vochtigheidsgraad en allergenen voor de opslag van producten en ingrediënten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Onderneemt actie in geval van niet-conformiteit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wettelijke reglementering in verband met vervoer van vlees, vleesproducten en vleesbereidingen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Verwerkt karkassen en/of stukken vlees (uitsnijden, uitbenen, afwerken…)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het gereedschap af op de snijhandeling en de karakteristieken van het stuk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Versnijdt karkassen/kwartieren in delen met behoud van herkomstidentificatie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eventueel poten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vet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geen insnijdingen die het vlees in waarde doen dalen en de bewaringstermijn verkorten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dat er zo weinig mogelijk vlees aan de verwijderde delen hangt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alle kleine bloeduitstortingen, beensplinters en kraakbeen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het mes op snee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anatomie van dieren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te snijden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karkassen en/of stukken vlees uit te benen en op te delen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machines en het materieel voor het eigen werk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Verdeelt de stukken volgens hun classificatie (vlees van eerste, tweede of derde categorie…) en hun aard (om te stoven, om te grillen…)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de kwaliteit en het rendement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Pelt, ontvliest en portioneert de stukken vlees volgens de bestemming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Verwerkt overgebleven resten vlees in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recipiënten bestemd voor vlees volgens de hygiënische en wettelijke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Deelt het vlees in categorieën volgens bestemming (op basis van de productieplanning en de verkoopgegevens)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versnijdingen van verschillende loten apart in functie van traceerbaarheid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volgens diersoort, orgaanvlees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anatomie van dieren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rode organenpakket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bestemming van de stukken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commerciële benamingen (bijvoorbeeld tournedos, chateau briand…)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het ontvetten en ontvliezen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bij te snijden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Maakt vleesbereidingen, vermaalt en stelt samen volgens receptuur en doet geregeld visuele, geur- en temperatuurcontroles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de benodigde ingrediënten af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hoeveelheden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ingrediënten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de ingrediënten productieklaar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het vlees productieklaar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Vermaalt, verkleint of hakt eventueel het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het eventueel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Lardeert, bardeert, marineert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kippen in de grill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de temperatuur en de kwaliteit van het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het bereide product (visuele controles, geurcontroles, staalnames…)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het allergenenbeleid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voedingstechnologie m.b.t. de te verwerken producten (gehakt...)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natuur-, kunstdarmen (soorten, eigenschappen en gebruiksmogelijkheden), alginaatdarmen en de soorten poreuze darmen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bewaringstechnieken van grondstoffen, hulpstoffen, additieven, halffabricaten, afgewerkte producten, niet-verkochte waren...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aanwezige infrastructuur op de werkvloer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te snijden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machines en het materieel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het ontvetten en ontvliezen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kwaliteitsverschillen in productievlees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functionaliteit van de ingrediënten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criteria voor versheid van grondstoffen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samenstelling van vleesbereidingen en de rol van de grondstoffen, hulpstoffen en additieven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malen, verkleinen en cutteren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productiefiches/recepturen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afvultechnieken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larderen, barderen en marineren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typologie van vleesstukken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Informeert de consumenten en verwerkers over vleesproducten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rauwe en/of gekookte zouterijproducten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kookworsten en/of vleesbroden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droge worsten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lever- en/of bloed- en/of geleibereidingen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natuur-, kunstdarmen (soorten, eigenschappen en gebruiksmogelijkheden), alginaatdarmen en de soorten poreuze darmen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bewaringstechnieken van grondstoffen, hulpstoffen, additieven, halffabricaten, afgewerkte producten, niet-verkochte waren...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vleesproducten en de daarvoor gebruikte grondstoffen en infrastructuur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pekelen, zouten, trommelen, malaxeren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criteria voor versheid van grondstoffen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productiefiches/recepturen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samenstelling van het vleesproduct en de rol van de grondstoffen, hulpstoffen en additieven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Snijdt en verpakt stukken vlees en slagerijspecialiteiten en presenteert ze in de toonbank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Verpakt producten met de hand of met een verpakkingsmachine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Verpakt efficiënt, milieu- en kostenbewust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porties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vleessnijmachine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afwerkings- en garneringstechnieken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voor een evenwichtige vulling van de schalen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Schikt en presenteert schotels in de toonbank rekening houdend met het “First in, First out ”principe, de scheiding van de productgroepen en het toonbankvulschema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etiketten aan met de wettelijke informatie (prijs, gewicht, samenstelling, allergenen...)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verpakking en het etiket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toonbank aan in de loop van de dag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producten die niet meer aan de (houdbaarheids)norm voldoen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bewaringstechnieken van grondstoffen, hulpstoffen, additieven, halffabricaten, afgewerkte producten, niet-verkochte waren...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etikettering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snij- en verpakkingsmachines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presentatietechnieken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afwerkings- en garneringstechnieken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functionele rekenvaardigheden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kritische controlepunten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criteria voor versheid van grondstoffen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diverse meetinstrumenten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verpakkingsmethoden (milieu- en kostenbewust)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invloed van een verpakking op de hygiëne en het bewaren van een product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Neemt de bestelling van de klant op en informeert over de herkomst van het vlees en de bereidingswijze en verkoopt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vragen over de wensen van de klant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klanten over de samenstelling, allergenen, bereidingswijze, bewaringswijze en toepassing van de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Adviseert de klant omtrent hoeveelheden en producten passend bij aantal personen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vleessnijmachine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Versnijdt en vermaalt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vleesproducten en verpakt 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Rekent af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(digitale)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functionele rekenvaardigheden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principes van klantvriendelijkheid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typologie en wensen van klanten of consumenten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samenstelling, allergenen, bereidingswijze, portionering, bewaringswijze en toepassingen van producten slagerij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verkooptechnieken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assortiment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voorraad op, stelt tekorten vast en maakt bestellingen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voorraadgegevens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gegevens over het verbruik van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de voorraadgegevens door aan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bij de opmaak en de implementering van de productieplanning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Bestelt producten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productieplanning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seizoensspecialiteiten en dag-, week- en jaarschommelingen in verkoop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bestellingen (bestelbonnen, opmaak, opvolging, procedures, formulieren...)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GMP**** (Good Manufacturing Practices)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houdbaarheid van vleesproducten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welzijnswetgeving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arbeidsovereenkomst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wettelijke reglementering in verband met vervoer van vlees, vleesproducten en vleesbereidingen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besmettingsgevaar en micro-organismen (listeria mono*, E-coli**, salmonella***…)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(digitale)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organisatiestructuur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informatiebronnen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recente ontwikkelingen in het vakgebied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anatomie van dieren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allergenen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rode organenpakket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bestemming van de stukken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commerciële benamingen (bijvoorbeeld tournedos, chateau briand…)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voedingstechnologie m.b.t. de te verwerken producten (gehakt...)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natuur-, kunstdarmen (soorten, eigenschappen en gebruiksmogelijkheden), alginaatdarmen en de soorten poreuze darmen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bewaringstechnieken van grondstoffen, hulpstoffen, additieven, halffabricaten, afgewerkte producten, niet-verkochte waren...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vleesproducten en de daarvoor gebruikte grondstoffen en infrastructuur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pekelen, zouten, trommelen, malaxeren van vlees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etikettering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snij- en verpakkingsmachines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presentatietechnieken van producten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afwerkings- en garneringstechnieken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functionele rekenvaardigheden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principes van klantvriendelijkheid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typologie en wensen van klanten of consumenten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samenstelling, allergenen, bereidingswijze, portionering, bewaringswijze en toepassingen van producten slagerij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voorraadbeheer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productieplanning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seizoensspecialiteiten en dag-, week- en jaarschommelingen in verkoop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bestellingen (bestelbonnen, opmaak, opvolging, procedures, formulieren...)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verkooptechnieken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assortiment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wettelijke richtlijnen m.b.t. koelen, bewaren en invriezen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autocontrolegids van de slagerij G003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GMP**** (Good Manufacturing Practices)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GHP (Goede Hygiënische Praktijken)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FIFO/FEFO-principe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aanwezige infrastructuur op de werkvloer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schoonmaak- en ontsmettingsprocedures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geldende milieuvoorschriften i.v.m. de eigen taken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kritische controlepunten voor het eigen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geldende voorschriften voor preventie en veiligheid op het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hygiëneregelgeving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ergonomisch verantwoorde werkhoudingen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hef- en tiltechnieken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vakterminologie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voorwaarden voor opslag van vlees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kwaliteitsnormen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traceerbaarheid van 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vlees te snijden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karkassen en/of stukken vlees uit te benen en op te delen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machines en het materieel voor het eigen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het ontvetten en ontvliezen van vlees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vlees bij te snijden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kwaliteitsverschillen in productievlees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functionaliteit van de ingrediënten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criteria voor versheid van grondstoffen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samenstelling van vleesbereidingen en de rol van de grondstoffen, hulpstoffen en additieven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malen, verkleinen en cutteren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productiefiches/recepturen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afvultechnieken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larderen, barderen en marineren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samenstelling van het vleesproduct en de rol van de grondstoffen, hulpstoffen en additieven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diverse meetinstrumenten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verpakkingsmethoden (milieu- en kostenbewust)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invloed van een verpakking op de hygiëne en het bewaren van een product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typologie van vleesstukken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houdbaarheid van vleesproducten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ARAB-wetgeving / de codex welzijn op het werk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voorwaarden van voedselveiligheid en hygiëne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milieuvoorschriften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arbeidswetgeving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techniek en het materieel af op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staat van het materieel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het First In-First Out-principe en scheiding van productgroepen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hoeveelheid product volgens het oppervlak en de vervuiling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op basis van een productieorder, technische fiche en/of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effectief en efficiënt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Brieft de collega’s over de werkzaamheden, o.a. bij ploegwisseling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ontwikkelingen in het vakgebied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Vertaalt maatschappelijke, technologische, wettelijke en vaktechnische evoluties naar het eigen werkveld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zelf het goede voorbeeld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ingangscontrole uit op de hoeveelheid en (technische) kwaliteit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de oorsprong van het vlees aan de hand van referenties, lotnummers en SANITELnummers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temperatuur, de pH-waarde, het gewicht en de versheid van het vlees visueel en aan de hand van meetapparatuur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het vlees voldoet aan de hygiënische voorschriften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ingangscontrole: vermeldt en registreert afwijkingen administratief op een lijst of met de computer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temperatuur in de opslagruimte en registreert deze op een lijst of met de computer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vochtigheidsgraad en allergenen voor de opslag van producten en ingrediënten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het gereedschap af op de snijhandeling en de karakteristieken van het stuk vlees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versnijdingen van verschillende loten apart in functie van traceerbaarheid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volgens diersoort, orgaanvlees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hoeveelheden volgens receptuur of technische fiche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ingrediënten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Bereidt volgens receptuur of technische fiche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de temperatuur en de kwaliteit van het vlees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het bereide product (visuele controles, geurcontroles, staalnames…)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het allergenenbeleid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rauwe en/of gekookte zouterijproducten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kookworsten en/of vleesbroden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droge worsten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lever- en/of bloed- en/of geleibereidingen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verpakking en het etiket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vragen over de wensen van de klant 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klanten over de samenstelling, allergenen, bereidingswijze, bewaringswijze en toepassing van de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de klant omtrent hoeveelheden en producten passend bij aantal personen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Rekent af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voorraadgegevens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gegevens over het verbruik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de voorraadgegevens door aan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Ondersteunt bij de opmaak en de implementering van de productieplanning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Bestelt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de kwaliteit en het rendement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Onderneemt actie in geval van niet-conformiteit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hef- en tiltechnieken toe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Draagt werk- en beschermkledij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Wast en ontsmet de handen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Ruimt de werkplek en het materieel systematisch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en desinfecteert het materieel volgens de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schoonmaakmaterieel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Sorteert en behandelt volgens de regelgeving het restafval, dierlijk afval en het risicoafval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afval voor destructie op de daartoe voorziene plaatsen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het vlees op in de koeling of diepvries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Versnijdt karkassen/kwartieren in delen met behoud van herkomstidentificatie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eventueel poten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vet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geen insnijdingen die het vlees in waarde doen dalen en de bewaringstermijn verkorten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Zorgt dat er zo weinig mogelijk vlees aan de verwijderde delen hangt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alle kleine bloeduitstortingen, beensplinters en kraakbeen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Houdt het mes op snee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Pelt, ontvliest en portioneert de stukken vlees volgens de bestemming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Verwerkt overgebleven resten vlees in producten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recipiënten bestemd voor vlees volgens de hygiënische en wettelijke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Deelt het vlees in categorieën volgens bestemming (op basis van de productieplanning en de verkoopgegevens)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de benodigde ingrediënten af volgens receptuur of technische fiche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de ingrediënten productieklaar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het vlees productieklaar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Vermaalt, verkleint of hakt eventueel het vlees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het eventueel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Lardeert, bardeert, marineert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kippen in de grill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Verpakt producten met de hand of met een verpakkingsmachine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Verpakt efficiënt, milieu- en kostenbewust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porties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een vleessnijmachine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afwerkings- en garneringstechnieken toe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Zorgt voor een evenwichtige vulling van de schalen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Schikt en presenteert schotels in de toonbank rekening houdend met het “First in, First out ”principe, de scheiding van de productgroepen en het toonbankvulschema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etiketten aan met de wettelijke informatie (prijs, gewicht, samenstelling, allergenen...)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de toonbank aan in de loop van de dag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producten die niet meer aan de (houdbaarheids)norm voldoen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een vleessnijmachine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Versnijdt en vermaalt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vleesproducten en verpakt ze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in slagerijen, slagerij-vleeswarenwinkels, in slagerijafdelingen in supermarkten, op markten, groothandel, voedingsindustrie, ...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het hanteren van lasten en langdurig rechtstaan inhouden.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werk vindt afwisselend plaats in warme en koude ruimtes.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dragen van hygiënische en arbeidsveilige beschermkledij volgens wetgeving is vereist.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vereist een omgang in een strikt tijdsschema en wisselende klantenstromen en leveringen.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houdt het geregeld in contact komen met de controlediensten van voedselveiligheid en hygiëne in.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uiteenlopende handelingen moeten afgestemd zijn op de vleeseigenschappen, bereidingen en de receptuur.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vergt het vakkundig, economisch, ecologisch en hygiënisch omgaan met diverse grondstoffen, ingrediënten en producten die onderhevig zijn aan bederf.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Steeds de aangegeven werkvolgorde respecteren.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 kunnen handelen in kritische situaties i.v.m. voedselveiligheid en bij productafwijkingen (onmiddellijk de verantwoordelijke of leidinggevende op de hoogte brengen).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slager moet aandachtig zijn omwille van omgang met verschillende gevaarlijke apparatuur en materieel (messen…).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Gaat om met verschillende producten en ingrediënten wat inhoudt dat er  rekening moet gehouden worden met voedselveiligheid.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Kwaliteitsvol en klantgericht handelen in alle omstandigheden volgens de bedrijfscultuur.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omgaan met de van toepassing zijnde veiligheidsvoorschriften op de werkvloer en het respecteren van het arbeidsreglement.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In team kunnen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kunnen omgaan met het financiële aspect (verkoopprijs, kassa, kostprijs).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bepalen van de volgorde van zijn taken in functie van de productieorder, bestelling en/of levering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afstemmen van de activiteiten op de werking van het team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omgaan en communiceren met klanten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gids voor autocontrole in de slagerij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vigerende wetgeving met betrekking tot het beroep van slager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vraag van het cliënteel, de bestellingen, de opdrachten…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toezicht en/of de instructies van de verantwoordelijke of leidinggevende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collega’s van het team voor activiteiten, opdrachten en ondersteuning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hygiënisch, voedselveilig en respecteert de welzijns- en arbeidswetgeving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in teamverband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vaktechnieken, hygiëne en voedselveiligheid op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Ontvangt karkassen of stukken vlees en controleert ze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Verwerkt karkassen en/of stukken vlees (uitsnijden, uitbenen, afwerken…)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Verdeelt de stukken volgens hun classificatie (vlees van eerste, tweede of derde categorie…) en hun aard (om te stoven, om te grillen…)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Maakt vleesbereidingen, vermaalt en stelt samen volgens receptuur en doet geregeld visuele, geur- en temperatuurcontroles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Informeert de consumenten en verwerkers over vleesproducten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Snijdt en verpakt stukken vlees en slagerijspecialiteiten en presenteert ze in de toonbank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Neemt de bestelling van de klant op en informeert over de herkomst van het vlees en de bereidingswijze en verkoopt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voorraad op, stelt tekorten vast en maakt bestellingen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Default="00C2126F" w:rsidP="00C2126F">
      <w:pPr>
        <w:pStyle w:val="Titel3"/>
      </w:pPr>
      <w:r>
        <w:t>Wettelijke attesten en voorwaarden</w:t>
      </w:r>
    </w:p>
    <w:p w:rsidR="00C2126F" w:rsidRPr="0080704E" w:rsidRDefault="00C2126F" w:rsidP="00C2126F">
      <w:pPr>
        <w:spacing w:after="0" w:line="240" w:lineRule="auto"/>
      </w:pPr>
      <w:r w:rsidRPr="0080704E">
        <w:lastRenderedPageBreak/>
        <w:t>Voor de beroepsuitoefening van ‘</w:t>
      </w:r>
      <w:r w:rsidRPr="0080704E">
        <w:rPr>
          <w:u w:val="single"/>
        </w:rPr>
        <w:t>Slager</w:t>
      </w:r>
      <w:r w:rsidRPr="0080704E">
        <w:t>’ is het beschikken van volgende attesten en/of voldoen aan volgende voorwaarden wettelijk verplicht:</w:t>
      </w:r>
    </w:p>
    <w:p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Meldingsplicht ziekte of symptomen aan de exploitant van het levensmiddelenbedrijf zoals bepaald in Verordening (EG) nr. 852/2004 van 29 april 2004, bijlage II, hoofdstuk VIII "Persoonlijke hygiëne"</w:t>
      </w:r>
    </w:p>
    <w:p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